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EB6C" w14:textId="77777777" w:rsidR="00C11AB5" w:rsidRDefault="00C11AB5" w:rsidP="00C11AB5">
      <w:pPr>
        <w:jc w:val="center"/>
      </w:pPr>
      <w:r>
        <w:t xml:space="preserve">CERERE DE ÎNSCRIERE </w:t>
      </w:r>
    </w:p>
    <w:p w14:paraId="634B3F03" w14:textId="77777777" w:rsidR="00C11AB5" w:rsidRDefault="00C11AB5" w:rsidP="00C11AB5">
      <w:pPr>
        <w:jc w:val="center"/>
      </w:pPr>
      <w:r>
        <w:t>în Registrul consultanților fiscali și al societăților de consultanță fiscală – la secțiunea</w:t>
      </w:r>
    </w:p>
    <w:p w14:paraId="58BD3972" w14:textId="77777777" w:rsidR="00C11AB5" w:rsidRDefault="00C11AB5" w:rsidP="00C11AB5">
      <w:pPr>
        <w:jc w:val="center"/>
        <w:rPr>
          <w:b/>
          <w:bCs/>
        </w:rPr>
      </w:pPr>
      <w:r>
        <w:rPr>
          <w:b/>
          <w:bCs/>
        </w:rPr>
        <w:t>consultanți fiscali activi</w:t>
      </w:r>
    </w:p>
    <w:p w14:paraId="6E519EB5" w14:textId="77777777" w:rsidR="00C11AB5" w:rsidRDefault="00C11AB5" w:rsidP="00C11AB5">
      <w:pPr>
        <w:ind w:firstLine="720"/>
        <w:jc w:val="both"/>
      </w:pPr>
    </w:p>
    <w:p w14:paraId="4C426CDB" w14:textId="77777777" w:rsidR="00C11AB5" w:rsidRDefault="00C11AB5" w:rsidP="00C11AB5">
      <w:pPr>
        <w:ind w:firstLine="720"/>
        <w:jc w:val="both"/>
      </w:pPr>
    </w:p>
    <w:p w14:paraId="2B56E500" w14:textId="77777777" w:rsidR="00C11AB5" w:rsidRDefault="00C11AB5" w:rsidP="00C11AB5">
      <w:pPr>
        <w:ind w:firstLine="720"/>
        <w:jc w:val="both"/>
      </w:pPr>
      <w:r w:rsidRPr="009C11D9">
        <w:t>Subsemnatul(a)</w:t>
      </w:r>
      <w:r>
        <w:t xml:space="preserve">,..............................................................................................., CNP ...................................................., legitimat/legitimată cu CI/pașaport seria …….... nr. …................., emis/emisă la data de .......................... de .............................., domiciliat/domiciliată în localitatea................................, str.. .......................... nr. ...., bl. ...., sc. ...., et. ...., ap. ...., județul/sectorul ..............................................., tel…………..……, e-mail……………………….., ca urmare a promovării examenului la Camera Consultanților Fiscali, sesiunea …....................., vă rog să dispuneți înregistrarea mea ca </w:t>
      </w:r>
      <w:r w:rsidRPr="003653F4">
        <w:rPr>
          <w:b/>
          <w:bCs/>
        </w:rPr>
        <w:t>membru activ al Camerei Consultanților Fiscali</w:t>
      </w:r>
      <w:r>
        <w:t>.</w:t>
      </w:r>
    </w:p>
    <w:p w14:paraId="3F9C09DE" w14:textId="77777777" w:rsidR="00C11AB5" w:rsidRDefault="00C11AB5" w:rsidP="00C11AB5">
      <w:pPr>
        <w:ind w:firstLine="720"/>
        <w:jc w:val="both"/>
      </w:pPr>
    </w:p>
    <w:p w14:paraId="60334D75" w14:textId="77777777" w:rsidR="00C11AB5" w:rsidRDefault="00C11AB5" w:rsidP="00C11AB5">
      <w:pPr>
        <w:ind w:firstLine="720"/>
        <w:jc w:val="both"/>
      </w:pPr>
      <w:r>
        <w:t>Plata cotizației fixe pentru membru nou în sumă de ……….…….lei s-a efectuat cu documentul de plată nr. …….…/…………</w:t>
      </w:r>
    </w:p>
    <w:p w14:paraId="2B2F6A1B" w14:textId="77777777" w:rsidR="00C11AB5" w:rsidRDefault="00C11AB5" w:rsidP="00C11AB5">
      <w:pPr>
        <w:ind w:firstLine="720"/>
        <w:jc w:val="both"/>
      </w:pPr>
    </w:p>
    <w:p w14:paraId="5506572A" w14:textId="77777777" w:rsidR="00C11AB5" w:rsidRDefault="00C11AB5" w:rsidP="00C11AB5">
      <w:pPr>
        <w:ind w:firstLine="720"/>
        <w:jc w:val="both"/>
      </w:pPr>
      <w:r>
        <w:t>Sunt membru/membră al/a următoarelor organizații profesionale ………………………………………..</w:t>
      </w:r>
    </w:p>
    <w:p w14:paraId="6F4AB96D" w14:textId="77777777" w:rsidR="00C11AB5" w:rsidRDefault="00C11AB5" w:rsidP="00C11AB5">
      <w:pPr>
        <w:ind w:firstLine="720"/>
        <w:jc w:val="both"/>
      </w:pPr>
    </w:p>
    <w:p w14:paraId="20B87C44" w14:textId="77777777" w:rsidR="00C11AB5" w:rsidRDefault="00C11AB5" w:rsidP="00C11AB5">
      <w:pPr>
        <w:ind w:firstLine="720"/>
        <w:jc w:val="both"/>
      </w:pPr>
      <w:r>
        <w:t>Am fost informat că, potrivit art. 21 din Ordonanța Guvernului nr. 71/2001 privind organizarea şi exercitarea activității de consultanță fiscală, datele cu caracter personal înscrise în Registrul consultanților fiscali și al societăților de consultanță fiscală și publicate pe site-ul Camerei Consultanților Fiscali și în Monitorul Oficial al României, Partea I, sunt următoarele: numele și prenumele, codul de membru și anul înregistrării, localitatea și județul de domiciliu, starea membrului.</w:t>
      </w:r>
    </w:p>
    <w:p w14:paraId="6084054F" w14:textId="77777777" w:rsidR="00C11AB5" w:rsidRDefault="00C11AB5" w:rsidP="00C11AB5">
      <w:pPr>
        <w:ind w:firstLine="720"/>
        <w:jc w:val="both"/>
      </w:pPr>
    </w:p>
    <w:p w14:paraId="43CC81EA" w14:textId="77777777" w:rsidR="00C11AB5" w:rsidRDefault="00C11AB5" w:rsidP="00C11AB5">
      <w:pPr>
        <w:ind w:firstLine="720"/>
        <w:jc w:val="both"/>
      </w:pPr>
      <w:r>
        <w:t>Pe lângă aceste date publicate în baza legii, având în vedere prevederile Regulamentului (UE) 2016/679 privind protecția datelor cu caracter personal, Camera Consultanților Fiscali poate publica cu consimțământul meu liber exprimat prin prezenta și alte date cu caracter personal, astfel:</w:t>
      </w:r>
    </w:p>
    <w:p w14:paraId="17A0BC29" w14:textId="2874885D" w:rsidR="00C11AB5" w:rsidRDefault="00C11AB5" w:rsidP="00C11AB5">
      <w:pPr>
        <w:pStyle w:val="ListParagraph"/>
        <w:jc w:val="both"/>
        <w:rPr>
          <w:rFonts w:ascii="Times New Roman" w:hAnsi="Times New Roman"/>
          <w:sz w:val="24"/>
          <w:szCs w:val="24"/>
        </w:rPr>
      </w:pPr>
      <w:r>
        <mc:AlternateContent>
          <mc:Choice Requires="wps">
            <w:drawing>
              <wp:anchor distT="0" distB="0" distL="114300" distR="114300" simplePos="0" relativeHeight="251658240" behindDoc="0" locked="0" layoutInCell="1" allowOverlap="1" wp14:anchorId="095095AA" wp14:editId="37252E78">
                <wp:simplePos x="0" y="0"/>
                <wp:positionH relativeFrom="column">
                  <wp:posOffset>226060</wp:posOffset>
                </wp:positionH>
                <wp:positionV relativeFrom="paragraph">
                  <wp:posOffset>26670</wp:posOffset>
                </wp:positionV>
                <wp:extent cx="136525" cy="116205"/>
                <wp:effectExtent l="0" t="0" r="15875" b="17145"/>
                <wp:wrapNone/>
                <wp:docPr id="16429636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5444" id="Rectangle 3" o:spid="_x0000_s1026" style="position:absolute;margin-left:17.8pt;margin-top:2.1pt;width:10.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"/>
            </w:pict>
          </mc:Fallback>
        </mc:AlternateContent>
      </w:r>
      <w:r>
        <w:rPr>
          <w:rFonts w:ascii="Times New Roman" w:hAnsi="Times New Roman"/>
          <w:sz w:val="24"/>
          <w:szCs w:val="24"/>
        </w:rPr>
        <w:t>DA, sunt de acord pentru publicarea datelor mele de contact:</w:t>
      </w:r>
    </w:p>
    <w:p w14:paraId="0C5F35AF" w14:textId="77777777" w:rsidR="00C11AB5" w:rsidRDefault="00C11AB5" w:rsidP="00C11AB5">
      <w:pPr>
        <w:jc w:val="both"/>
      </w:pPr>
      <w:r>
        <w:t xml:space="preserve">…………..…………………………………………………………. (numere de telefon și adresă de e-mail) în Registrul public al </w:t>
      </w:r>
      <w:proofErr w:type="spellStart"/>
      <w:r>
        <w:t>consultanţilor</w:t>
      </w:r>
      <w:proofErr w:type="spellEnd"/>
      <w:r>
        <w:t xml:space="preserve"> fiscali și al </w:t>
      </w:r>
      <w:proofErr w:type="spellStart"/>
      <w:r>
        <w:t>societăţilor</w:t>
      </w:r>
      <w:proofErr w:type="spellEnd"/>
      <w:r>
        <w:t xml:space="preserve"> de </w:t>
      </w:r>
      <w:proofErr w:type="spellStart"/>
      <w:r>
        <w:t>consultanţă</w:t>
      </w:r>
      <w:proofErr w:type="spellEnd"/>
      <w:r>
        <w:t xml:space="preserve"> fiscală.</w:t>
      </w:r>
    </w:p>
    <w:p w14:paraId="3B9B244F" w14:textId="77777777" w:rsidR="00C11AB5" w:rsidRDefault="00C11AB5" w:rsidP="00C11AB5">
      <w:pPr>
        <w:jc w:val="both"/>
      </w:pPr>
    </w:p>
    <w:p w14:paraId="49CCCB35" w14:textId="43449B5C" w:rsidR="00C11AB5" w:rsidRDefault="00C11AB5" w:rsidP="00C11AB5">
      <w:pPr>
        <w:pStyle w:val="ListParagraph"/>
        <w:ind w:left="0"/>
        <w:jc w:val="both"/>
        <w:rPr>
          <w:rFonts w:ascii="Times New Roman" w:hAnsi="Times New Roman"/>
          <w:sz w:val="24"/>
          <w:szCs w:val="24"/>
        </w:rPr>
      </w:pPr>
      <w:r>
        <mc:AlternateContent>
          <mc:Choice Requires="wps">
            <w:drawing>
              <wp:anchor distT="0" distB="0" distL="114300" distR="114300" simplePos="0" relativeHeight="251658240" behindDoc="0" locked="0" layoutInCell="1" allowOverlap="1" wp14:anchorId="738A4AC9" wp14:editId="52F605AD">
                <wp:simplePos x="0" y="0"/>
                <wp:positionH relativeFrom="column">
                  <wp:posOffset>226060</wp:posOffset>
                </wp:positionH>
                <wp:positionV relativeFrom="paragraph">
                  <wp:posOffset>29845</wp:posOffset>
                </wp:positionV>
                <wp:extent cx="136525" cy="116205"/>
                <wp:effectExtent l="0" t="0" r="15875" b="17145"/>
                <wp:wrapNone/>
                <wp:docPr id="6135505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D6759" id="Rectangle 1" o:spid="_x0000_s1026" style="position:absolute;margin-left:17.8pt;margin-top:2.35pt;width:10.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"/>
            </w:pict>
          </mc:Fallback>
        </mc:AlternateContent>
      </w:r>
      <w:r>
        <w:rPr>
          <w:rFonts w:ascii="Times New Roman" w:hAnsi="Times New Roman"/>
          <w:sz w:val="24"/>
          <w:szCs w:val="24"/>
        </w:rPr>
        <w:t xml:space="preserve"> </w:t>
      </w:r>
      <w:r>
        <w:rPr>
          <w:rFonts w:ascii="Times New Roman" w:hAnsi="Times New Roman"/>
          <w:sz w:val="24"/>
          <w:szCs w:val="24"/>
        </w:rPr>
        <w:tab/>
        <w:t>NU, nu sunt de acord pentru publicarea datele mele de contact referitoare la numere de telefon și adresă de e-mail în Registrul public al consultanţilor fiscali și al societăţilor de consultanţă fiscală.</w:t>
      </w:r>
    </w:p>
    <w:p w14:paraId="509C884B" w14:textId="77777777" w:rsidR="00C11AB5" w:rsidRDefault="00C11AB5" w:rsidP="00C11AB5">
      <w:pPr>
        <w:jc w:val="both"/>
      </w:pPr>
      <w:r>
        <w:tab/>
        <w:t>Prin semnarea prezentei cereri, mă angajez să notific în termen de 30 zile orice modificare intervenită în datele menționate mai sus, să respect dispozițiile legii de organizare și funcționare a profesiei, ale Regulamentului de organizare și funcționare al Camerei Consultanților Fiscali și ale tuturor celorlalte norme și proceduri interne, care vizează activitatea membrilor Camerei Consultanților Fiscali, și îmi asum consecințele nerespectării acestora.</w:t>
      </w:r>
    </w:p>
    <w:p w14:paraId="20258F7F" w14:textId="77777777" w:rsidR="00C11AB5" w:rsidRDefault="00C11AB5" w:rsidP="00C11AB5">
      <w:pPr>
        <w:jc w:val="both"/>
      </w:pPr>
    </w:p>
    <w:p w14:paraId="5BFEC457" w14:textId="77777777" w:rsidR="00C11AB5" w:rsidRDefault="00C11AB5" w:rsidP="00C11AB5">
      <w:pPr>
        <w:jc w:val="both"/>
      </w:pPr>
    </w:p>
    <w:p w14:paraId="57BF2934" w14:textId="77777777" w:rsidR="00C11AB5" w:rsidRDefault="00C11AB5" w:rsidP="00C11AB5">
      <w:pPr>
        <w:jc w:val="both"/>
      </w:pPr>
      <w:r>
        <w:t>Data .....................                                                                                                Semnătura .................</w:t>
      </w:r>
    </w:p>
    <w:p w14:paraId="46D80BAC" w14:textId="77777777" w:rsidR="007B4878" w:rsidRDefault="007B4878"/>
    <w:sectPr w:rsidR="007B4878" w:rsidSect="00C11AB5">
      <w:headerReference w:type="default" r:id="rId4"/>
      <w:footerReference w:type="default" r:id="rId5"/>
      <w:footnotePr>
        <w:pos w:val="beneathText"/>
      </w:footnotePr>
      <w:pgSz w:w="11905" w:h="16837"/>
      <w:pgMar w:top="1985" w:right="848" w:bottom="0" w:left="1417" w:header="284" w:footer="5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B339" w14:textId="77777777" w:rsidR="00000000" w:rsidRDefault="00000000">
    <w:pPr>
      <w:pStyle w:val="Footer"/>
      <w:jc w:val="right"/>
    </w:pPr>
  </w:p>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752891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44734"/>
    <w:rsid w:val="000E23DB"/>
    <w:rsid w:val="001A11DC"/>
    <w:rsid w:val="002B1C57"/>
    <w:rsid w:val="003629D7"/>
    <w:rsid w:val="00444D24"/>
    <w:rsid w:val="007B4878"/>
    <w:rsid w:val="0091278E"/>
    <w:rsid w:val="00C11AB5"/>
    <w:rsid w:val="00DC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uppressAutoHyphens w:val="0"/>
      <w:spacing w:before="360" w:after="80" w:line="259" w:lineRule="auto"/>
      <w:outlineLvl w:val="0"/>
    </w:pPr>
    <w:rPr>
      <w:rFonts w:asciiTheme="majorHAnsi" w:eastAsiaTheme="majorEastAsia" w:hAnsiTheme="majorHAnsi" w:cstheme="majorBidi"/>
      <w:noProof/>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1AB5"/>
    <w:pPr>
      <w:keepNext/>
      <w:keepLines/>
      <w:suppressAutoHyphens w:val="0"/>
      <w:spacing w:before="160" w:after="80" w:line="259" w:lineRule="auto"/>
      <w:outlineLvl w:val="1"/>
    </w:pPr>
    <w:rPr>
      <w:rFonts w:asciiTheme="majorHAnsi" w:eastAsiaTheme="majorEastAsia" w:hAnsiTheme="majorHAnsi" w:cstheme="majorBidi"/>
      <w:noProof/>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1AB5"/>
    <w:pPr>
      <w:keepNext/>
      <w:keepLines/>
      <w:suppressAutoHyphens w:val="0"/>
      <w:spacing w:before="160" w:after="80" w:line="259" w:lineRule="auto"/>
      <w:outlineLvl w:val="2"/>
    </w:pPr>
    <w:rPr>
      <w:rFonts w:asciiTheme="minorHAnsi" w:eastAsiaTheme="majorEastAsia" w:hAnsiTheme="minorHAnsi" w:cstheme="majorBidi"/>
      <w:noProof/>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1AB5"/>
    <w:pPr>
      <w:keepNext/>
      <w:keepLines/>
      <w:suppressAutoHyphens w:val="0"/>
      <w:spacing w:before="80" w:after="40" w:line="259" w:lineRule="auto"/>
      <w:outlineLvl w:val="3"/>
    </w:pPr>
    <w:rPr>
      <w:rFonts w:asciiTheme="minorHAnsi" w:eastAsiaTheme="majorEastAsia" w:hAnsiTheme="minorHAnsi" w:cstheme="majorBidi"/>
      <w:i/>
      <w:iCs/>
      <w:noProof/>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11AB5"/>
    <w:pPr>
      <w:keepNext/>
      <w:keepLines/>
      <w:suppressAutoHyphens w:val="0"/>
      <w:spacing w:before="80" w:after="40" w:line="259" w:lineRule="auto"/>
      <w:outlineLvl w:val="4"/>
    </w:pPr>
    <w:rPr>
      <w:rFonts w:asciiTheme="minorHAnsi" w:eastAsiaTheme="majorEastAsia" w:hAnsiTheme="minorHAnsi" w:cstheme="majorBidi"/>
      <w:noProof/>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11AB5"/>
    <w:pPr>
      <w:keepNext/>
      <w:keepLines/>
      <w:suppressAutoHyphens w:val="0"/>
      <w:spacing w:before="40" w:line="259" w:lineRule="auto"/>
      <w:outlineLvl w:val="5"/>
    </w:pPr>
    <w:rPr>
      <w:rFonts w:asciiTheme="minorHAnsi" w:eastAsiaTheme="majorEastAsia" w:hAnsiTheme="minorHAnsi" w:cstheme="majorBidi"/>
      <w:i/>
      <w:iCs/>
      <w:noProof/>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11AB5"/>
    <w:pPr>
      <w:keepNext/>
      <w:keepLines/>
      <w:suppressAutoHyphens w:val="0"/>
      <w:spacing w:before="40" w:line="259" w:lineRule="auto"/>
      <w:outlineLvl w:val="6"/>
    </w:pPr>
    <w:rPr>
      <w:rFonts w:asciiTheme="minorHAnsi" w:eastAsiaTheme="majorEastAsia" w:hAnsiTheme="minorHAnsi" w:cstheme="majorBidi"/>
      <w:noProof/>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11AB5"/>
    <w:pPr>
      <w:keepNext/>
      <w:keepLines/>
      <w:suppressAutoHyphens w:val="0"/>
      <w:spacing w:line="259" w:lineRule="auto"/>
      <w:outlineLvl w:val="7"/>
    </w:pPr>
    <w:rPr>
      <w:rFonts w:asciiTheme="minorHAnsi" w:eastAsiaTheme="majorEastAsia" w:hAnsiTheme="minorHAnsi" w:cstheme="majorBidi"/>
      <w:i/>
      <w:iCs/>
      <w:noProof/>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11AB5"/>
    <w:pPr>
      <w:keepNext/>
      <w:keepLines/>
      <w:suppressAutoHyphens w:val="0"/>
      <w:spacing w:line="259" w:lineRule="auto"/>
      <w:outlineLvl w:val="8"/>
    </w:pPr>
    <w:rPr>
      <w:rFonts w:asciiTheme="minorHAnsi" w:eastAsiaTheme="majorEastAsia" w:hAnsiTheme="minorHAnsi" w:cstheme="majorBidi"/>
      <w:noProof/>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noProof w:val="0"/>
      <w:color w:val="FF0000"/>
      <w:sz w:val="24"/>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suppressAutoHyphens w:val="0"/>
      <w:spacing w:after="160" w:line="259" w:lineRule="auto"/>
    </w:pPr>
    <w:rPr>
      <w:rFonts w:asciiTheme="minorHAnsi" w:eastAsiaTheme="minorEastAsia" w:hAnsiTheme="minorHAnsi" w:cstheme="minorBidi"/>
      <w:noProof/>
      <w:color w:val="5A5A5A" w:themeColor="text1" w:themeTint="A5"/>
      <w:spacing w:val="15"/>
      <w:kern w:val="2"/>
      <w:sz w:val="22"/>
      <w:szCs w:val="22"/>
      <w:lang w:eastAsia="en-US"/>
      <w14:ligatures w14:val="standardContextual"/>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uppressAutoHyphens w:val="0"/>
      <w:spacing w:after="80"/>
      <w:contextualSpacing/>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uppressAutoHyphens w:val="0"/>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99"/>
    <w:qFormat/>
    <w:rsid w:val="00C11AB5"/>
    <w:pPr>
      <w:suppressAutoHyphens w:val="0"/>
      <w:spacing w:after="160" w:line="259" w:lineRule="auto"/>
      <w:ind w:left="720"/>
      <w:contextualSpacing/>
    </w:pPr>
    <w:rPr>
      <w:rFonts w:asciiTheme="minorHAnsi" w:eastAsiaTheme="minorHAnsi" w:hAnsiTheme="minorHAnsi" w:cstheme="minorBidi"/>
      <w:noProof/>
      <w:kern w:val="2"/>
      <w:sz w:val="22"/>
      <w:szCs w:val="22"/>
      <w:lang w:eastAsia="en-US"/>
      <w14:ligatures w14:val="standardContextual"/>
    </w:r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noProof/>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2503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1</cp:revision>
  <dcterms:created xsi:type="dcterms:W3CDTF">2025-03-20T08:50:00Z</dcterms:created>
  <dcterms:modified xsi:type="dcterms:W3CDTF">2025-03-20T08:53:00Z</dcterms:modified>
</cp:coreProperties>
</file>